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04BA0F46" w14:textId="77777777">
      <w:pPr>
        <w:pStyle w:val="Title"/>
      </w:pPr>
      <w:r w:rsidRPr="002F663C">
        <w:t>NOTIFICATION</w:t>
      </w:r>
    </w:p>
    <w:p w:rsidR="002F663C" w:rsidRPr="002F663C" w:rsidP="00DD3DD7" w14:paraId="70E8A2B4" w14:textId="77777777">
      <w:pPr>
        <w:pStyle w:val="Title3"/>
      </w:pPr>
      <w:r w:rsidRPr="002F663C">
        <w:t>Addendum</w:t>
      </w:r>
    </w:p>
    <w:p w:rsidR="002F663C" w:rsidP="001E2E4A" w14:paraId="27B6CF06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19 February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:rsidR="001E2E4A" w:rsidRPr="002F663C" w:rsidP="001E2E4A" w14:paraId="2B30E7EE" w14:textId="77777777">
      <w:pPr>
        <w:rPr>
          <w:rFonts w:eastAsia="Calibri" w:cs="Times New Roman"/>
        </w:rPr>
      </w:pPr>
    </w:p>
    <w:p w:rsidR="002F663C" w:rsidRPr="002F663C" w:rsidP="002F663C" w14:paraId="0E3E6BA2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0BB3D4FC" w14:textId="77777777">
      <w:pPr>
        <w:rPr>
          <w:rFonts w:eastAsia="Calibri" w:cs="Times New Roman"/>
        </w:rPr>
      </w:pPr>
    </w:p>
    <w:p w:rsidR="00C14444" w:rsidRPr="002F663C" w:rsidP="002F663C" w14:paraId="0CFE84B1" w14:textId="77777777">
      <w:pPr>
        <w:rPr>
          <w:rFonts w:eastAsia="Calibri" w:cs="Times New Roman"/>
        </w:rPr>
      </w:pPr>
    </w:p>
    <w:p w:rsidR="002F663C" w:rsidRPr="002F663C" w:rsidP="002F663C" w14:paraId="1B35362C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Federal Motor Vehicle Safety Standards; Occupant Crash </w:t>
      </w:r>
      <w:r w:rsidRPr="00022513">
        <w:rPr>
          <w:rFonts w:eastAsia="Calibri" w:cs="Times New Roman"/>
          <w:bCs/>
          <w:szCs w:val="18"/>
        </w:rPr>
        <w:t>Protection</w:t>
      </w:r>
    </w:p>
    <w:p w:rsidR="002F663C" w:rsidRPr="002F663C" w:rsidP="002F663C" w14:paraId="636BEE7A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6A62AF32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3EA8BCE0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3EAD41F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6E7F87D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6C34BFC1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4480B5F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7C8FF32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14F2DFCF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14:paraId="103F3E9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8D2375A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53A23104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14:paraId="4799E067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55031E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5096E346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20 March 2025</w:t>
            </w:r>
          </w:p>
        </w:tc>
      </w:tr>
      <w:tr w14:paraId="3112402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5429F7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17EB8B98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 xml:space="preserve">ext of final measure </w:t>
            </w:r>
            <w:r w:rsidRPr="002F663C">
              <w:rPr>
                <w:rFonts w:eastAsia="Calibri" w:cs="Times New Roman"/>
              </w:rPr>
              <w:t>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:rsidR="002F663C" w:rsidRPr="002F663C" w:rsidP="00EB7B40" w14:paraId="4256FC18" w14:textId="77777777">
            <w:pPr>
              <w:spacing w:before="120" w:after="120"/>
              <w:rPr>
                <w:rFonts w:eastAsia="Calibri" w:cs="Times New Roman"/>
              </w:rPr>
            </w:pPr>
            <w:hyperlink r:id="rId6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https://www.govinfo.gov/content/pkg/FR-2025-01-03/html/2024-30340.htm</w:t>
              </w:r>
            </w:hyperlink>
          </w:p>
          <w:p w:rsidR="002F663C" w:rsidRPr="002F663C" w:rsidP="00EB7B40" w14:paraId="1E11EF33" w14:textId="77777777">
            <w:pPr>
              <w:spacing w:before="120" w:after="120"/>
              <w:rPr>
                <w:rFonts w:eastAsia="Calibri" w:cs="Times New Roman"/>
              </w:rPr>
            </w:pPr>
            <w:hyperlink r:id="rId7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https://www.govinfo.gov/content/pkg/FR-2025-01-03/pdf/2024-30340.pdf</w:t>
              </w:r>
            </w:hyperlink>
          </w:p>
        </w:tc>
      </w:tr>
      <w:tr w14:paraId="45440F9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433329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5B27B2D3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1D0433CD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076ECB3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5F16348C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71EAB6E6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54777FCD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6CF8C15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075E9F9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069DC0C4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09B8B8E9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1E1F2CC2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2D04E0D3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  <w:p w:rsidR="00467A46" w:rsidP="00EB7B40" w14:paraId="2F31CA08" w14:textId="77777777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Final rule; delay of effective date</w:t>
            </w:r>
          </w:p>
          <w:p w:rsidR="00467A46" w:rsidP="00EB7B40" w14:paraId="24206468" w14:textId="77777777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https://members.wto.org/crnattachments/2025/TBT/USA/25_01528_00_e.pdf</w:t>
              </w:r>
            </w:hyperlink>
          </w:p>
        </w:tc>
      </w:tr>
      <w:bookmarkEnd w:id="0"/>
    </w:tbl>
    <w:p w:rsidR="002F663C" w:rsidRPr="002F663C" w:rsidP="002F663C" w14:paraId="0E9A6EEE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559E6159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This document delays until 20 March 2025, the effective date of the 3 January 2025, </w:t>
      </w:r>
      <w:hyperlink r:id="rId7" w:history="1">
        <w:r w:rsidRPr="002F663C">
          <w:rPr>
            <w:rFonts w:eastAsia="Calibri" w:cs="Times New Roman"/>
            <w:color w:val="0000FF"/>
            <w:szCs w:val="18"/>
            <w:u w:val="single"/>
          </w:rPr>
          <w:t>final rule</w:t>
        </w:r>
      </w:hyperlink>
      <w:r w:rsidRPr="002F663C">
        <w:rPr>
          <w:rFonts w:eastAsia="Calibri" w:cs="Times New Roman"/>
          <w:szCs w:val="18"/>
        </w:rPr>
        <w:t xml:space="preserve"> (notified as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G/TBT/N/USA/1533/Add.2</w:t>
        </w:r>
      </w:hyperlink>
      <w:r w:rsidRPr="002F663C">
        <w:rPr>
          <w:rFonts w:eastAsia="Calibri" w:cs="Times New Roman"/>
          <w:szCs w:val="18"/>
        </w:rPr>
        <w:t>) that amended Federal Motor Vehicle Safety Standard (FMVSS) No. 208, '"Occupant crash protection," to require a seat belt use warning system for rear seats and enhance the seat belt warning requirements for the front outboard seats.</w:t>
      </w:r>
    </w:p>
    <w:p w:rsidR="00CE14A5" w:rsidRPr="002F663C" w:rsidP="00B16ACF" w14:paraId="380978B6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effective date of the rule amending 49 CFR part 571 published 3 January 2025, at </w:t>
      </w:r>
      <w:hyperlink r:id="rId7" w:history="1">
        <w:r w:rsidRPr="002F663C">
          <w:rPr>
            <w:rFonts w:eastAsia="Calibri" w:cs="Times New Roman"/>
            <w:color w:val="0000FF"/>
            <w:szCs w:val="18"/>
            <w:u w:val="single"/>
          </w:rPr>
          <w:t>90 FR 390</w:t>
        </w:r>
      </w:hyperlink>
      <w:r w:rsidRPr="002F663C">
        <w:rPr>
          <w:rFonts w:eastAsia="Calibri" w:cs="Times New Roman"/>
          <w:szCs w:val="18"/>
        </w:rPr>
        <w:t>, is delayed until 20 March 2025.</w:t>
      </w:r>
    </w:p>
    <w:p w:rsidR="00CE14A5" w:rsidRPr="002F663C" w:rsidP="00B16ACF" w14:paraId="5E68AEBD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90 Federal Register (FR) 9610, 14 February 2025;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Title 49 Code of Federal Regulations (CFR) Part 571</w:t>
        </w:r>
      </w:hyperlink>
      <w:r w:rsidRPr="002F663C">
        <w:rPr>
          <w:rFonts w:eastAsia="Calibri" w:cs="Times New Roman"/>
          <w:szCs w:val="18"/>
        </w:rPr>
        <w:t>:</w:t>
      </w:r>
    </w:p>
    <w:p w:rsidR="00CE14A5" w:rsidRPr="002F663C" w:rsidP="00B16ACF" w14:paraId="71047395" w14:textId="77777777">
      <w:pPr>
        <w:spacing w:before="120" w:after="120"/>
        <w:rPr>
          <w:rFonts w:eastAsia="Calibri" w:cs="Times New Roman"/>
          <w:szCs w:val="18"/>
        </w:rPr>
      </w:pP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https://www.govinfo.gov/content/pkg/FR-2025-02-14/html/2025-02584.htm</w:t>
        </w:r>
      </w:hyperlink>
    </w:p>
    <w:p w:rsidR="00CE14A5" w:rsidRPr="002F663C" w:rsidP="00B16ACF" w14:paraId="52D2FCAF" w14:textId="77777777">
      <w:pPr>
        <w:spacing w:before="120" w:after="120"/>
        <w:rPr>
          <w:rFonts w:eastAsia="Calibri" w:cs="Times New Roman"/>
          <w:szCs w:val="18"/>
        </w:rPr>
      </w:pP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https://www.govinfo.gov/content/pkg/FR-2025-02-14/pdf/2025-02584.pdf</w:t>
        </w:r>
      </w:hyperlink>
    </w:p>
    <w:p w:rsidR="00CE14A5" w:rsidRPr="002F663C" w:rsidP="00B16ACF" w14:paraId="0334B299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action and the final rule notified as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G/TBT/N/USA/1533/Add.2</w:t>
        </w:r>
      </w:hyperlink>
      <w:r w:rsidRPr="002F663C">
        <w:rPr>
          <w:rFonts w:eastAsia="Calibri" w:cs="Times New Roman"/>
          <w:szCs w:val="18"/>
        </w:rPr>
        <w:t xml:space="preserve"> are identified by Docket Number NHTSA-2024-0071. The Docket Folder is available on Regulations.gov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https://www.regulations.gov/docket/NHTSA-2024-0071/document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documents. Documents are also accessible from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:rsidR="006C5A96" w:rsidP="006C5A96" w14:paraId="17B45613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7C56DD1C" w14:textId="77777777">
      <w:pPr>
        <w:jc w:val="center"/>
        <w:rPr>
          <w:b/>
        </w:rPr>
      </w:pPr>
    </w:p>
    <w:p w:rsidR="00A1565D" w:rsidP="003971FF" w14:paraId="2B6D7395" w14:textId="77777777">
      <w:pPr>
        <w:jc w:val="center"/>
        <w:rPr>
          <w:b/>
        </w:rPr>
      </w:pPr>
    </w:p>
    <w:sectPr w:rsidSect="006C5A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15A4CF75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0F79B5BA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62E8267D" w14:textId="77777777">
      <w:r>
        <w:separator/>
      </w:r>
    </w:p>
  </w:footnote>
  <w:footnote w:type="continuationSeparator" w:id="1">
    <w:p w:rsidR="004D3A6A" w:rsidP="00ED54E0" w14:paraId="0F4E79E7" w14:textId="77777777">
      <w:r>
        <w:continuationSeparator/>
      </w:r>
    </w:p>
  </w:footnote>
  <w:footnote w:id="2">
    <w:p w:rsidR="007F6EA2" w14:paraId="19972979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30A6A90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04B0183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729E9EB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4A3AF7E4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11C43A6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G/TBT/N/USA/1533/Add.3</w:t>
    </w:r>
    <w:bookmarkEnd w:id="3"/>
  </w:p>
  <w:p w:rsidR="00DD3DD7" w:rsidRPr="00DD3DD7" w:rsidP="00DD3DD7" w14:paraId="3001AAD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4B037B4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5F9E3594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5650EBA2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0D3B061A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2C65BEAE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6CD81EED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796C7832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514C07E8" w14:textId="77777777">
          <w:pPr>
            <w:jc w:val="right"/>
            <w:rPr>
              <w:b/>
              <w:szCs w:val="16"/>
            </w:rPr>
          </w:pPr>
        </w:p>
      </w:tc>
    </w:tr>
    <w:tr w14:paraId="67D3C39A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3A276D86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15A1783C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G/TBT/N/USA/1533/Add.3</w:t>
          </w:r>
          <w:bookmarkEnd w:id="4"/>
        </w:p>
        <w:p w:rsidR="00C14444" w:rsidRPr="00C14444" w:rsidP="00C14444" w14:paraId="6E8E655E" w14:textId="77777777">
          <w:pPr>
            <w:jc w:val="center"/>
            <w:rPr>
              <w:szCs w:val="16"/>
            </w:rPr>
          </w:pPr>
        </w:p>
      </w:tc>
    </w:tr>
    <w:tr w14:paraId="219B301D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203DFE9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29B1B5E1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19 February 2025</w:t>
          </w:r>
          <w:bookmarkEnd w:id="5"/>
        </w:p>
      </w:tc>
    </w:tr>
    <w:tr w14:paraId="69955B37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599184ED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(25-1200)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3EA5615F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54B111A6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21D947CA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27A3DF0F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27FEE6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21490">
    <w:abstractNumId w:val="9"/>
  </w:num>
  <w:num w:numId="2" w16cid:durableId="1705595271">
    <w:abstractNumId w:val="7"/>
  </w:num>
  <w:num w:numId="3" w16cid:durableId="1429153658">
    <w:abstractNumId w:val="6"/>
  </w:num>
  <w:num w:numId="4" w16cid:durableId="524296337">
    <w:abstractNumId w:val="5"/>
  </w:num>
  <w:num w:numId="5" w16cid:durableId="1780762482">
    <w:abstractNumId w:val="4"/>
  </w:num>
  <w:num w:numId="6" w16cid:durableId="1649819241">
    <w:abstractNumId w:val="12"/>
  </w:num>
  <w:num w:numId="7" w16cid:durableId="552162667">
    <w:abstractNumId w:val="11"/>
  </w:num>
  <w:num w:numId="8" w16cid:durableId="1754355079">
    <w:abstractNumId w:val="10"/>
  </w:num>
  <w:num w:numId="9" w16cid:durableId="816991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001520">
    <w:abstractNumId w:val="13"/>
  </w:num>
  <w:num w:numId="11" w16cid:durableId="1659573208">
    <w:abstractNumId w:val="8"/>
  </w:num>
  <w:num w:numId="12" w16cid:durableId="1334721459">
    <w:abstractNumId w:val="3"/>
  </w:num>
  <w:num w:numId="13" w16cid:durableId="1325206818">
    <w:abstractNumId w:val="2"/>
  </w:num>
  <w:num w:numId="14" w16cid:durableId="799887011">
    <w:abstractNumId w:val="1"/>
  </w:num>
  <w:num w:numId="15" w16cid:durableId="585072531">
    <w:abstractNumId w:val="0"/>
  </w:num>
  <w:num w:numId="16" w16cid:durableId="135052047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5D7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14A5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0FCE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8CC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ecfr.gov/current/title-49/subtitle-B/chapter-V/part-571" TargetMode="External" /><Relationship Id="rId11" Type="http://schemas.openxmlformats.org/officeDocument/2006/relationships/hyperlink" Target="https://www.govinfo.gov/content/pkg/FR-2025-02-14/html/2025-02584.htm" TargetMode="External" /><Relationship Id="rId12" Type="http://schemas.openxmlformats.org/officeDocument/2006/relationships/hyperlink" Target="https://www.govinfo.gov/content/pkg/FR-2025-02-14/pdf/2025-02584.pdf" TargetMode="External" /><Relationship Id="rId13" Type="http://schemas.openxmlformats.org/officeDocument/2006/relationships/hyperlink" Target="https://www.regulations.gov/docket/NHTSA-2024-0071/document" TargetMode="External" /><Relationship Id="rId14" Type="http://schemas.openxmlformats.org/officeDocument/2006/relationships/hyperlink" Target="http://www.regulations.gov/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settings" Target="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govinfo.gov/content/pkg/FR-2025-01-03/html/2024-30340.htm" TargetMode="External" /><Relationship Id="rId7" Type="http://schemas.openxmlformats.org/officeDocument/2006/relationships/hyperlink" Target="https://www.govinfo.gov/content/pkg/FR-2025-01-03/pdf/2024-30340.pdf" TargetMode="External" /><Relationship Id="rId8" Type="http://schemas.openxmlformats.org/officeDocument/2006/relationships/hyperlink" Target="https://members.wto.org/crnattachments/2025/TBT/USA/25_01528_00_e.pdf" TargetMode="External" /><Relationship Id="rId9" Type="http://schemas.openxmlformats.org/officeDocument/2006/relationships/hyperlink" Target="https://eping.wto.org/en/Search?viewData=G/TBT/N/USA/1533/Add.2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lanagan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2019-10-23T07:32:00Z</cp:lastPrinted>
  <dcterms:created xsi:type="dcterms:W3CDTF">2025-02-19T15:16:00Z</dcterms:created>
  <dcterms:modified xsi:type="dcterms:W3CDTF">2025-02-19T15:16:00Z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NC</vt:lpwstr>
  </property>
</Properties>
</file>